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1F41A1" w:rsidRDefault="001F41A1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83">
        <w:rPr>
          <w:rFonts w:ascii="Times New Roman" w:hAnsi="Times New Roman" w:cs="Times New Roman"/>
          <w:b/>
          <w:sz w:val="28"/>
          <w:szCs w:val="28"/>
        </w:rPr>
        <w:t>ЛПХ (самозанят</w:t>
      </w:r>
      <w:r w:rsidR="00353A8F">
        <w:rPr>
          <w:rFonts w:ascii="Times New Roman" w:hAnsi="Times New Roman" w:cs="Times New Roman"/>
          <w:b/>
          <w:sz w:val="28"/>
          <w:szCs w:val="28"/>
        </w:rPr>
        <w:t>ый) Назаров Р.Г.</w:t>
      </w:r>
      <w:r w:rsidRPr="001F41A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2F1683">
        <w:rPr>
          <w:rFonts w:ascii="Times New Roman" w:hAnsi="Times New Roman" w:cs="Times New Roman"/>
          <w:sz w:val="28"/>
          <w:szCs w:val="28"/>
        </w:rPr>
        <w:t>4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Бардымского муниципального округа от </w:t>
      </w:r>
      <w:r w:rsidR="002F1683">
        <w:rPr>
          <w:rFonts w:ascii="Times New Roman" w:hAnsi="Times New Roman" w:cs="Times New Roman"/>
          <w:sz w:val="28"/>
          <w:szCs w:val="28"/>
        </w:rPr>
        <w:t>22.12.2023</w:t>
      </w:r>
      <w:r w:rsidR="004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№292-01-03-</w:t>
      </w:r>
      <w:r w:rsidR="002F1683">
        <w:rPr>
          <w:rFonts w:ascii="Times New Roman" w:hAnsi="Times New Roman" w:cs="Times New Roman"/>
          <w:sz w:val="28"/>
          <w:szCs w:val="28"/>
        </w:rPr>
        <w:t>836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75B77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Бардымского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C75B77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</w:t>
      </w:r>
      <w:r w:rsidR="00C75B77">
        <w:rPr>
          <w:rFonts w:ascii="Times New Roman" w:hAnsi="Times New Roman" w:cs="Times New Roman"/>
          <w:sz w:val="28"/>
          <w:szCs w:val="28"/>
        </w:rPr>
        <w:t xml:space="preserve"> </w:t>
      </w:r>
      <w:r w:rsidR="00353A8F">
        <w:rPr>
          <w:rFonts w:ascii="Times New Roman" w:hAnsi="Times New Roman" w:cs="Times New Roman"/>
          <w:sz w:val="28"/>
          <w:szCs w:val="28"/>
        </w:rPr>
        <w:t>26.03</w:t>
      </w:r>
      <w:r w:rsidR="002F1683">
        <w:rPr>
          <w:rFonts w:ascii="Times New Roman" w:hAnsi="Times New Roman" w:cs="Times New Roman"/>
          <w:sz w:val="28"/>
          <w:szCs w:val="28"/>
        </w:rPr>
        <w:t>.2024</w:t>
      </w:r>
      <w:r w:rsidR="00896557">
        <w:rPr>
          <w:rFonts w:ascii="Times New Roman" w:hAnsi="Times New Roman" w:cs="Times New Roman"/>
          <w:sz w:val="28"/>
          <w:szCs w:val="28"/>
        </w:rPr>
        <w:t xml:space="preserve"> №</w:t>
      </w:r>
      <w:r w:rsidR="001F41A1">
        <w:rPr>
          <w:rFonts w:ascii="Times New Roman" w:hAnsi="Times New Roman" w:cs="Times New Roman"/>
          <w:sz w:val="28"/>
          <w:szCs w:val="28"/>
        </w:rPr>
        <w:t xml:space="preserve"> 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353A8F">
        <w:rPr>
          <w:rFonts w:ascii="Times New Roman" w:hAnsi="Times New Roman" w:cs="Times New Roman"/>
          <w:sz w:val="28"/>
          <w:szCs w:val="28"/>
        </w:rPr>
        <w:t>178</w:t>
      </w:r>
      <w:r w:rsidR="005D2CA1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C75B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53A8F">
        <w:rPr>
          <w:rFonts w:ascii="Times New Roman" w:hAnsi="Times New Roman" w:cs="Times New Roman"/>
          <w:color w:val="000000"/>
          <w:sz w:val="28"/>
          <w:szCs w:val="28"/>
          <w:u w:val="single"/>
        </w:rPr>
        <w:t>ЛПХ (самозанятый</w:t>
      </w:r>
      <w:r w:rsidR="002F16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) </w:t>
      </w:r>
      <w:r w:rsidR="00353A8F">
        <w:rPr>
          <w:rFonts w:ascii="Times New Roman" w:hAnsi="Times New Roman" w:cs="Times New Roman"/>
          <w:color w:val="000000"/>
          <w:sz w:val="28"/>
          <w:szCs w:val="28"/>
          <w:u w:val="single"/>
        </w:rPr>
        <w:t>Назаров Р.Г.</w:t>
      </w:r>
    </w:p>
    <w:p w:rsidR="00B67C33" w:rsidRPr="000E7A3C" w:rsidRDefault="00C17F4F" w:rsidP="008428B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2F168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F1683" w:rsidRPr="002F1683">
        <w:rPr>
          <w:rFonts w:ascii="Times New Roman" w:hAnsi="Times New Roman" w:cs="Times New Roman"/>
          <w:sz w:val="28"/>
          <w:szCs w:val="28"/>
        </w:rPr>
        <w:t>Проверка использования</w:t>
      </w:r>
      <w:r w:rsidR="002F1683" w:rsidRPr="002F1683">
        <w:rPr>
          <w:rFonts w:ascii="Times New Roman CYR" w:hAnsi="Times New Roman CYR" w:cs="Times New Roman CYR"/>
          <w:bCs/>
          <w:sz w:val="28"/>
          <w:szCs w:val="28"/>
        </w:rPr>
        <w:t xml:space="preserve"> выделенных субсидий в рамках реализации муниципальной программы Бардымского муниципального округа «Создание условий для устойчивого экономического развития на 2021-2023 годы»</w:t>
      </w:r>
      <w:r w:rsidR="00B67C33" w:rsidRPr="00475A32">
        <w:rPr>
          <w:rFonts w:ascii="Times New Roman" w:hAnsi="Times New Roman" w:cs="Times New Roman"/>
          <w:sz w:val="28"/>
          <w:szCs w:val="28"/>
        </w:rPr>
        <w:t>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67C33" w:rsidRPr="00B67C33">
        <w:rPr>
          <w:rFonts w:ascii="Times New Roman" w:hAnsi="Times New Roman"/>
          <w:sz w:val="28"/>
          <w:szCs w:val="28"/>
        </w:rPr>
        <w:t xml:space="preserve"> </w:t>
      </w:r>
      <w:r w:rsidR="002F1683">
        <w:rPr>
          <w:rFonts w:ascii="Times New Roman" w:hAnsi="Times New Roman"/>
          <w:sz w:val="28"/>
          <w:szCs w:val="28"/>
        </w:rPr>
        <w:t>2023</w:t>
      </w:r>
      <w:r w:rsidR="00B67C33" w:rsidRPr="006A5ECC">
        <w:rPr>
          <w:rFonts w:ascii="Times New Roman" w:hAnsi="Times New Roman"/>
          <w:sz w:val="28"/>
          <w:szCs w:val="28"/>
        </w:rPr>
        <w:t>г.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D14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="00CD144F" w:rsidRPr="00CD144F">
        <w:rPr>
          <w:rFonts w:ascii="Times New Roman" w:hAnsi="Times New Roman" w:cs="Times New Roman"/>
          <w:sz w:val="28"/>
          <w:szCs w:val="28"/>
        </w:rPr>
        <w:t xml:space="preserve"> 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353A8F">
        <w:rPr>
          <w:rFonts w:ascii="Times New Roman" w:hAnsi="Times New Roman" w:cs="Times New Roman"/>
          <w:sz w:val="28"/>
          <w:szCs w:val="28"/>
        </w:rPr>
        <w:t>28.03.2024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по</w:t>
      </w:r>
      <w:r w:rsidR="004807BC">
        <w:rPr>
          <w:rFonts w:ascii="Times New Roman" w:hAnsi="Times New Roman" w:cs="Times New Roman"/>
          <w:sz w:val="28"/>
          <w:szCs w:val="28"/>
        </w:rPr>
        <w:t xml:space="preserve"> </w:t>
      </w:r>
      <w:r w:rsidR="00353A8F">
        <w:rPr>
          <w:rFonts w:ascii="Times New Roman" w:hAnsi="Times New Roman" w:cs="Times New Roman"/>
          <w:sz w:val="28"/>
          <w:szCs w:val="28"/>
        </w:rPr>
        <w:t>12.04.2024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 </w:t>
      </w:r>
      <w:r w:rsidR="00CD144F">
        <w:rPr>
          <w:rFonts w:ascii="Times New Roman" w:hAnsi="Times New Roman" w:cs="Times New Roman"/>
          <w:sz w:val="28"/>
          <w:szCs w:val="28"/>
        </w:rPr>
        <w:t>г</w:t>
      </w:r>
      <w:r w:rsidR="00CD144F" w:rsidRPr="000E7A3C">
        <w:rPr>
          <w:rFonts w:ascii="Times New Roman" w:hAnsi="Times New Roman" w:cs="Times New Roman"/>
          <w:sz w:val="28"/>
          <w:szCs w:val="28"/>
        </w:rPr>
        <w:t xml:space="preserve">.    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353A8F" w:rsidRPr="00353A8F" w:rsidRDefault="00353A8F" w:rsidP="00353A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3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момент проверки предоставленное Управлением субсидии самозанятому Назарову Р.Г. </w:t>
      </w:r>
      <w:r w:rsidRPr="00353A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связанных</w:t>
      </w:r>
      <w:r w:rsidRPr="00353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части затрат гражданам, ведущим личное подсобное хозяйство (приобретение коров и нетелей крупного рогатого скота молочного направления)</w:t>
      </w:r>
      <w:r w:rsidRPr="00353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используется по назначению.</w:t>
      </w:r>
    </w:p>
    <w:p w:rsidR="00B36CFA" w:rsidRPr="00353A8F" w:rsidRDefault="00B36CFA" w:rsidP="008428BE">
      <w:pPr>
        <w:pStyle w:val="ConsPlusNonformat"/>
        <w:widowControl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692" w:rsidRDefault="006C1692" w:rsidP="001F41A1">
      <w:pPr>
        <w:spacing w:after="0" w:line="240" w:lineRule="auto"/>
      </w:pPr>
      <w:r>
        <w:separator/>
      </w:r>
    </w:p>
  </w:endnote>
  <w:endnote w:type="continuationSeparator" w:id="0">
    <w:p w:rsidR="006C1692" w:rsidRDefault="006C1692" w:rsidP="001F4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692" w:rsidRDefault="006C1692" w:rsidP="001F41A1">
      <w:pPr>
        <w:spacing w:after="0" w:line="240" w:lineRule="auto"/>
      </w:pPr>
      <w:r>
        <w:separator/>
      </w:r>
    </w:p>
  </w:footnote>
  <w:footnote w:type="continuationSeparator" w:id="0">
    <w:p w:rsidR="006C1692" w:rsidRDefault="006C1692" w:rsidP="001F4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1F41A1"/>
    <w:rsid w:val="00253C70"/>
    <w:rsid w:val="002F1683"/>
    <w:rsid w:val="002F360A"/>
    <w:rsid w:val="00353A8F"/>
    <w:rsid w:val="00370256"/>
    <w:rsid w:val="00434907"/>
    <w:rsid w:val="004538B8"/>
    <w:rsid w:val="004807BC"/>
    <w:rsid w:val="005425BE"/>
    <w:rsid w:val="005D2CA1"/>
    <w:rsid w:val="00620BB5"/>
    <w:rsid w:val="00625DC7"/>
    <w:rsid w:val="006409D3"/>
    <w:rsid w:val="006807BC"/>
    <w:rsid w:val="00697B11"/>
    <w:rsid w:val="006C1692"/>
    <w:rsid w:val="007B1A15"/>
    <w:rsid w:val="00802BF5"/>
    <w:rsid w:val="00823313"/>
    <w:rsid w:val="0082651C"/>
    <w:rsid w:val="00831D76"/>
    <w:rsid w:val="008428BE"/>
    <w:rsid w:val="00851C64"/>
    <w:rsid w:val="00854498"/>
    <w:rsid w:val="00873BC6"/>
    <w:rsid w:val="00896557"/>
    <w:rsid w:val="00954CE2"/>
    <w:rsid w:val="009A769C"/>
    <w:rsid w:val="00A07DF2"/>
    <w:rsid w:val="00A509DD"/>
    <w:rsid w:val="00AD74C2"/>
    <w:rsid w:val="00B36CFA"/>
    <w:rsid w:val="00B652A0"/>
    <w:rsid w:val="00B67C33"/>
    <w:rsid w:val="00BA022C"/>
    <w:rsid w:val="00BB17E6"/>
    <w:rsid w:val="00BD6CB5"/>
    <w:rsid w:val="00BF1F6D"/>
    <w:rsid w:val="00C17F4F"/>
    <w:rsid w:val="00C211B1"/>
    <w:rsid w:val="00C75B77"/>
    <w:rsid w:val="00CD144F"/>
    <w:rsid w:val="00CD3A19"/>
    <w:rsid w:val="00D26F49"/>
    <w:rsid w:val="00D324BB"/>
    <w:rsid w:val="00DA0536"/>
    <w:rsid w:val="00DB00FD"/>
    <w:rsid w:val="00DB51A8"/>
    <w:rsid w:val="00DB7A64"/>
    <w:rsid w:val="00E709B5"/>
    <w:rsid w:val="00EB6F1F"/>
    <w:rsid w:val="00F86401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CD144F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D14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5D14-8D60-4CBC-9316-B77BE316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dcterms:created xsi:type="dcterms:W3CDTF">2019-04-09T05:46:00Z</dcterms:created>
  <dcterms:modified xsi:type="dcterms:W3CDTF">2024-05-06T06:58:00Z</dcterms:modified>
</cp:coreProperties>
</file>